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C7B" w14:textId="4C5D3664" w:rsidR="00A042D2" w:rsidRPr="008C55AE" w:rsidRDefault="003463B0" w:rsidP="008C55AE">
      <w:pPr>
        <w:spacing w:after="0"/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ZAMIERZENIA WYCHOWAWCZO -DYDAKTYCZNE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br/>
      </w:r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GRUPA III </w:t>
      </w:r>
      <w:proofErr w:type="gramStart"/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- 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,,PSZCZÓŁKI</w:t>
      </w:r>
      <w:proofErr w:type="gramEnd"/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” </w:t>
      </w:r>
      <w:proofErr w:type="gramStart"/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-  </w:t>
      </w:r>
      <w:r w:rsidR="0082736D">
        <w:rPr>
          <w:rFonts w:ascii="Comic Sans MS" w:hAnsi="Comic Sans MS"/>
          <w:b/>
          <w:bCs/>
          <w:color w:val="00B050"/>
          <w:sz w:val="32"/>
          <w:szCs w:val="32"/>
        </w:rPr>
        <w:t>KWIECIEŃ</w:t>
      </w:r>
      <w:proofErr w:type="gramEnd"/>
      <w:r w:rsidR="0082736D">
        <w:rPr>
          <w:rFonts w:ascii="Comic Sans MS" w:hAnsi="Comic Sans MS"/>
          <w:b/>
          <w:bCs/>
          <w:color w:val="00B050"/>
          <w:sz w:val="32"/>
          <w:szCs w:val="32"/>
        </w:rPr>
        <w:t xml:space="preserve"> </w:t>
      </w:r>
      <w:r w:rsidR="005D52B6" w:rsidRPr="008C55AE">
        <w:rPr>
          <w:rFonts w:ascii="Comic Sans MS" w:hAnsi="Comic Sans MS"/>
          <w:b/>
          <w:bCs/>
          <w:color w:val="00B050"/>
          <w:sz w:val="32"/>
          <w:szCs w:val="32"/>
        </w:rPr>
        <w:t>2026</w:t>
      </w:r>
    </w:p>
    <w:p w14:paraId="4ADE0D16" w14:textId="6626E6B9" w:rsidR="0082736D" w:rsidRPr="0082736D" w:rsidRDefault="00962785" w:rsidP="0082736D">
      <w:pPr>
        <w:spacing w:after="0" w:line="360" w:lineRule="auto"/>
        <w:contextualSpacing/>
        <w:rPr>
          <w:rFonts w:ascii="Comic Sans MS" w:hAnsi="Comic Sans MS"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Tydzień </w:t>
      </w:r>
      <w:proofErr w:type="gramStart"/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I</w:t>
      </w:r>
      <w:r w:rsidR="008C55AE"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: </w:t>
      </w:r>
      <w:r w:rsidR="008C55AE"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 </w:t>
      </w:r>
      <w:r w:rsidR="0082736D" w:rsidRPr="0082736D">
        <w:rPr>
          <w:rFonts w:ascii="Comic Sans MS" w:hAnsi="Comic Sans MS" w:cstheme="minorHAnsi"/>
          <w:b/>
          <w:bCs/>
          <w:color w:val="00B050"/>
        </w:rPr>
        <w:t>W</w:t>
      </w:r>
      <w:proofErr w:type="gramEnd"/>
      <w:r w:rsidR="0082736D" w:rsidRPr="0082736D">
        <w:rPr>
          <w:rFonts w:ascii="Comic Sans MS" w:hAnsi="Comic Sans MS" w:cstheme="minorHAnsi"/>
          <w:b/>
          <w:bCs/>
          <w:color w:val="00B050"/>
        </w:rPr>
        <w:t xml:space="preserve"> świecie książek</w:t>
      </w:r>
    </w:p>
    <w:p w14:paraId="43A8D17E" w14:textId="79A41263" w:rsidR="0082736D" w:rsidRPr="0082736D" w:rsidRDefault="0082736D" w:rsidP="0082736D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82736D">
        <w:rPr>
          <w:rFonts w:ascii="Comic Sans MS" w:hAnsi="Comic Sans MS" w:cstheme="minorHAnsi"/>
        </w:rPr>
        <w:t xml:space="preserve">kształtowanie nawyku czytania książek, odkładania ich na półkę i właściwych </w:t>
      </w:r>
      <w:proofErr w:type="spellStart"/>
      <w:r w:rsidRPr="0082736D">
        <w:rPr>
          <w:rFonts w:ascii="Comic Sans MS" w:hAnsi="Comic Sans MS" w:cstheme="minorHAnsi"/>
        </w:rPr>
        <w:t>zachowań</w:t>
      </w:r>
      <w:proofErr w:type="spellEnd"/>
      <w:r w:rsidRPr="0082736D">
        <w:rPr>
          <w:rFonts w:ascii="Comic Sans MS" w:hAnsi="Comic Sans MS" w:cstheme="minorHAnsi"/>
        </w:rPr>
        <w:t xml:space="preserve"> podczas czytania/oglądania książek, </w:t>
      </w:r>
    </w:p>
    <w:p w14:paraId="3E79BA12" w14:textId="5F0DEB0B" w:rsidR="0082736D" w:rsidRPr="0082736D" w:rsidRDefault="0082736D" w:rsidP="0082736D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82736D">
        <w:rPr>
          <w:rFonts w:ascii="Comic Sans MS" w:hAnsi="Comic Sans MS" w:cstheme="minorHAnsi"/>
        </w:rPr>
        <w:t xml:space="preserve">wprowadzenie litery „f”, „F”, rozwijanie umiejętności analizy i syntezy sylabowej oraz głoskowej, utrwalenie wiedzy na temat funkcjonowania księgarni, biblioteki i czytelni oraz właściwych </w:t>
      </w:r>
      <w:proofErr w:type="spellStart"/>
      <w:r w:rsidRPr="0082736D">
        <w:rPr>
          <w:rFonts w:ascii="Comic Sans MS" w:hAnsi="Comic Sans MS" w:cstheme="minorHAnsi"/>
        </w:rPr>
        <w:t>zachowań</w:t>
      </w:r>
      <w:proofErr w:type="spellEnd"/>
      <w:r w:rsidRPr="0082736D">
        <w:rPr>
          <w:rFonts w:ascii="Comic Sans MS" w:hAnsi="Comic Sans MS" w:cstheme="minorHAnsi"/>
        </w:rPr>
        <w:t xml:space="preserve"> podczas pobytu w bibliotece, </w:t>
      </w:r>
    </w:p>
    <w:p w14:paraId="5EE42293" w14:textId="39209827" w:rsidR="0082736D" w:rsidRPr="0082736D" w:rsidRDefault="0082736D" w:rsidP="0082736D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82736D">
        <w:rPr>
          <w:rFonts w:ascii="Comic Sans MS" w:hAnsi="Comic Sans MS" w:cstheme="minorHAnsi"/>
        </w:rPr>
        <w:t xml:space="preserve">doskonalenie czynności matematycznych, zapoznanie z procesem tworzenia książki, </w:t>
      </w:r>
    </w:p>
    <w:p w14:paraId="0494BC55" w14:textId="62716C21" w:rsidR="008C55AE" w:rsidRPr="0082736D" w:rsidRDefault="0082736D" w:rsidP="008C55AE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82736D">
        <w:rPr>
          <w:rFonts w:ascii="Comic Sans MS" w:hAnsi="Comic Sans MS" w:cstheme="minorHAnsi"/>
        </w:rPr>
        <w:t xml:space="preserve">poznanie nowej piosenki i nauka metodą ze słuchu, rozwijanie słuchu muzycznego i wyobraźni, </w:t>
      </w:r>
    </w:p>
    <w:p w14:paraId="5E83BBA0" w14:textId="344E24C0" w:rsidR="0082736D" w:rsidRPr="00F73825" w:rsidRDefault="008C55AE" w:rsidP="0082736D">
      <w:pPr>
        <w:spacing w:after="0" w:line="360" w:lineRule="auto"/>
        <w:rPr>
          <w:rFonts w:ascii="Comic Sans MS" w:hAnsi="Comic Sans MS" w:cstheme="minorHAnsi"/>
          <w:b/>
          <w:bCs/>
          <w:color w:val="00B050"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Tydzień II:</w:t>
      </w:r>
      <w:r w:rsidR="0082736D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 </w:t>
      </w:r>
      <w:r w:rsidR="0082736D" w:rsidRPr="00F73825">
        <w:rPr>
          <w:rFonts w:ascii="Comic Sans MS" w:hAnsi="Comic Sans MS" w:cstheme="minorHAnsi"/>
          <w:b/>
          <w:bCs/>
          <w:color w:val="00B050"/>
        </w:rPr>
        <w:t>Dbamy o naszą planetę</w:t>
      </w:r>
    </w:p>
    <w:p w14:paraId="7EC1CAC1" w14:textId="534D0D81" w:rsidR="0082736D" w:rsidRPr="00F73825" w:rsidRDefault="0082736D" w:rsidP="0082736D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>zapoznanie z pojęciem i przedmiotem „globus”, kształtowanie nawyku sprzątania, budowanie poczucia odpowiedzialności za planetę, wpajanie przekonania, że Ziemia to nasz dom, o który trzeba dbać,</w:t>
      </w:r>
    </w:p>
    <w:p w14:paraId="6B8C41F3" w14:textId="4E0BEE4C" w:rsidR="0082736D" w:rsidRPr="00F73825" w:rsidRDefault="0082736D" w:rsidP="0082736D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poszerzenie wiedzy na temat kolorów śmietników i surowców, które do nich należy wrzucać, kształtowanie </w:t>
      </w:r>
      <w:proofErr w:type="spellStart"/>
      <w:r w:rsidRPr="00F73825">
        <w:rPr>
          <w:rFonts w:ascii="Comic Sans MS" w:hAnsi="Comic Sans MS" w:cstheme="minorHAnsi"/>
        </w:rPr>
        <w:t>zachowań</w:t>
      </w:r>
      <w:proofErr w:type="spellEnd"/>
      <w:r w:rsidRPr="00F73825">
        <w:rPr>
          <w:rFonts w:ascii="Comic Sans MS" w:hAnsi="Comic Sans MS" w:cstheme="minorHAnsi"/>
        </w:rPr>
        <w:t xml:space="preserve"> proekologicznych, w tym umiejętności segregowania śmieci,</w:t>
      </w:r>
    </w:p>
    <w:p w14:paraId="2FB728F6" w14:textId="26624B1D" w:rsidR="0082736D" w:rsidRPr="0082736D" w:rsidRDefault="0082736D" w:rsidP="00F73825">
      <w:pPr>
        <w:pStyle w:val="Akapitzlist"/>
        <w:suppressAutoHyphens/>
        <w:spacing w:after="0" w:line="360" w:lineRule="auto"/>
        <w:ind w:left="360"/>
        <w:rPr>
          <w:rFonts w:cstheme="minorHAnsi"/>
        </w:rPr>
      </w:pPr>
      <w:r w:rsidRPr="00F73825">
        <w:rPr>
          <w:rFonts w:ascii="Comic Sans MS" w:hAnsi="Comic Sans MS" w:cstheme="minorHAnsi"/>
        </w:rPr>
        <w:t xml:space="preserve">utrwalenie pojęcia ,,recykling”, wykorzystanie odpadów do zrobienia nowych przedmiotów </w:t>
      </w:r>
      <w:r>
        <w:rPr>
          <w:rFonts w:cstheme="minorHAnsi"/>
        </w:rPr>
        <w:br/>
      </w:r>
      <w:r w:rsidR="008C55AE" w:rsidRPr="0082736D">
        <w:rPr>
          <w:rFonts w:ascii="Comic Sans MS" w:hAnsi="Comic Sans MS" w:cstheme="minorHAnsi"/>
          <w:b/>
          <w:bCs/>
          <w:color w:val="00B050"/>
          <w:sz w:val="24"/>
          <w:szCs w:val="24"/>
        </w:rPr>
        <w:t>Tydzień III</w:t>
      </w:r>
      <w:r w:rsidR="008C55AE" w:rsidRPr="0082736D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: </w:t>
      </w:r>
      <w:r w:rsidRPr="00F73825">
        <w:rPr>
          <w:rFonts w:ascii="Comic Sans MS" w:eastAsia="Calibri" w:hAnsi="Comic Sans MS" w:cstheme="minorHAnsi"/>
          <w:b/>
          <w:color w:val="00B050"/>
        </w:rPr>
        <w:t>Na wiosennej łące</w:t>
      </w:r>
    </w:p>
    <w:p w14:paraId="20AB3B03" w14:textId="6BD2ADC4" w:rsidR="0082736D" w:rsidRPr="00F73825" w:rsidRDefault="0082736D" w:rsidP="0082736D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uwrażliwianie na otaczającą przyrodę, budowanie pozytywnej postawy wobec pracy owadów zapylających, </w:t>
      </w:r>
    </w:p>
    <w:p w14:paraId="6403AD2B" w14:textId="57E44908" w:rsidR="0082736D" w:rsidRPr="00F73825" w:rsidRDefault="0082736D" w:rsidP="0082736D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wprowadzenie litery „ł”, „Ł”, rozwijanie umiejętności analizy i syntezy sylabowej oraz głoskowej, </w:t>
      </w:r>
    </w:p>
    <w:p w14:paraId="1EE45448" w14:textId="2A5D49C8" w:rsidR="0082736D" w:rsidRPr="00F73825" w:rsidRDefault="0082736D" w:rsidP="00F73825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poznanie różnicy między pojęciami „pionowe” i „poziome”, zapoznanie się z przyrządami do mierzenia, </w:t>
      </w:r>
    </w:p>
    <w:p w14:paraId="75E56DFD" w14:textId="14AC203C" w:rsidR="008C55AE" w:rsidRPr="0082736D" w:rsidRDefault="0082736D" w:rsidP="008C55AE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cstheme="minorHAnsi"/>
        </w:rPr>
      </w:pPr>
      <w:r w:rsidRPr="00F73825">
        <w:rPr>
          <w:rFonts w:ascii="Comic Sans MS" w:hAnsi="Comic Sans MS" w:cstheme="minorHAnsi"/>
        </w:rPr>
        <w:t xml:space="preserve">rozwijanie zdolności manualnych, stymulowanie wielu zmysłów, </w:t>
      </w:r>
      <w:r w:rsidRPr="00F73825">
        <w:rPr>
          <w:rFonts w:ascii="Comic Sans MS" w:hAnsi="Comic Sans MS" w:cs="Calibri"/>
          <w:b/>
          <w:bCs/>
          <w:color w:val="00B050"/>
          <w:sz w:val="24"/>
          <w:szCs w:val="24"/>
        </w:rPr>
        <w:br/>
      </w:r>
    </w:p>
    <w:p w14:paraId="385C67E0" w14:textId="77FAC0DF" w:rsidR="0082736D" w:rsidRPr="0082736D" w:rsidRDefault="008C55AE" w:rsidP="0082736D">
      <w:pPr>
        <w:spacing w:after="0" w:line="360" w:lineRule="auto"/>
        <w:rPr>
          <w:rFonts w:eastAsia="Calibri" w:cstheme="minorHAnsi"/>
          <w:b/>
          <w:bCs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Tydzień IV:</w:t>
      </w:r>
      <w:r w:rsidR="0082736D" w:rsidRPr="0082736D">
        <w:rPr>
          <w:rFonts w:eastAsia="Calibri" w:cstheme="minorHAnsi"/>
          <w:b/>
          <w:bCs/>
        </w:rPr>
        <w:t xml:space="preserve"> </w:t>
      </w:r>
      <w:r w:rsidR="0082736D" w:rsidRPr="00F73825">
        <w:rPr>
          <w:rFonts w:ascii="Comic Sans MS" w:eastAsia="Calibri" w:hAnsi="Comic Sans MS" w:cstheme="minorHAnsi"/>
          <w:b/>
          <w:bCs/>
          <w:color w:val="00B050"/>
        </w:rPr>
        <w:t>Kto nam pomoże?</w:t>
      </w:r>
    </w:p>
    <w:p w14:paraId="4C09DB15" w14:textId="038D8CBE" w:rsidR="0082736D" w:rsidRPr="00F73825" w:rsidRDefault="0082736D" w:rsidP="0082736D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eastAsia="Calibri" w:hAnsi="Comic Sans MS" w:cstheme="minorHAnsi"/>
          <w:b/>
        </w:rPr>
      </w:pPr>
      <w:r w:rsidRPr="00F73825">
        <w:rPr>
          <w:rFonts w:ascii="Comic Sans MS" w:hAnsi="Comic Sans MS" w:cstheme="minorHAnsi"/>
        </w:rPr>
        <w:t xml:space="preserve">zapoznawanie się ze sposobami wzywania pomocy w razie nagłego wypadku, zapoznanie z pracą straży pożarnej, rozwijanie logicznego myślenia i poczucia następstwa czasu, </w:t>
      </w:r>
    </w:p>
    <w:p w14:paraId="3126A53F" w14:textId="026CBEB0" w:rsidR="0082736D" w:rsidRPr="00F73825" w:rsidRDefault="0082736D" w:rsidP="0082736D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poszerzanie wiedzy na temat sposobów wzywania pomocy w sytuacjach, które tego wymagają, </w:t>
      </w:r>
    </w:p>
    <w:p w14:paraId="329E3BF4" w14:textId="20DC28DA" w:rsidR="0082736D" w:rsidRPr="00F73825" w:rsidRDefault="0082736D" w:rsidP="0082736D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rFonts w:ascii="Comic Sans MS" w:hAnsi="Comic Sans MS" w:cstheme="minorHAnsi"/>
        </w:rPr>
      </w:pPr>
      <w:r w:rsidRPr="00F73825">
        <w:rPr>
          <w:rFonts w:ascii="Comic Sans MS" w:hAnsi="Comic Sans MS" w:cstheme="minorHAnsi"/>
        </w:rPr>
        <w:t xml:space="preserve">poszerzenie wiedzy na temat pracy strażaków, ćwiczenie, jak zadzwonić po straż pożarną w nagłym wypadku, </w:t>
      </w:r>
    </w:p>
    <w:p w14:paraId="331FA2D4" w14:textId="331BA20E" w:rsidR="005E4754" w:rsidRPr="00F73825" w:rsidRDefault="0082736D" w:rsidP="0082736D">
      <w:pPr>
        <w:pStyle w:val="Akapitzlist"/>
        <w:numPr>
          <w:ilvl w:val="0"/>
          <w:numId w:val="28"/>
        </w:numPr>
        <w:suppressAutoHyphens/>
        <w:overflowPunct w:val="0"/>
        <w:spacing w:after="0" w:line="360" w:lineRule="auto"/>
        <w:rPr>
          <w:rFonts w:ascii="Comic Sans MS" w:hAnsi="Comic Sans MS" w:cs="Calibri"/>
          <w:sz w:val="24"/>
          <w:szCs w:val="24"/>
        </w:rPr>
      </w:pPr>
      <w:r w:rsidRPr="00F73825">
        <w:rPr>
          <w:rFonts w:ascii="Comic Sans MS" w:hAnsi="Comic Sans MS" w:cstheme="minorHAnsi"/>
        </w:rPr>
        <w:t xml:space="preserve">utrwalanie numerów alarmowych, kształtowanie umiejętności wzywania pomocy w nagłych wypadkach, </w:t>
      </w:r>
    </w:p>
    <w:sectPr w:rsidR="005E4754" w:rsidRPr="00F73825" w:rsidSect="00346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498"/>
    <w:multiLevelType w:val="multilevel"/>
    <w:tmpl w:val="77B873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6535B"/>
    <w:multiLevelType w:val="multilevel"/>
    <w:tmpl w:val="3C447B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501C5"/>
    <w:multiLevelType w:val="multilevel"/>
    <w:tmpl w:val="259AE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9220D6"/>
    <w:multiLevelType w:val="multilevel"/>
    <w:tmpl w:val="E1ECAC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4E30E0"/>
    <w:multiLevelType w:val="hybridMultilevel"/>
    <w:tmpl w:val="8FCE7AC0"/>
    <w:lvl w:ilvl="0" w:tplc="C2ACE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96318"/>
    <w:multiLevelType w:val="multilevel"/>
    <w:tmpl w:val="974252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3F4461"/>
    <w:multiLevelType w:val="multilevel"/>
    <w:tmpl w:val="F2EA83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A21D41"/>
    <w:multiLevelType w:val="multilevel"/>
    <w:tmpl w:val="145A09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EE6650"/>
    <w:multiLevelType w:val="hybridMultilevel"/>
    <w:tmpl w:val="53125206"/>
    <w:lvl w:ilvl="0" w:tplc="BB32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405C"/>
    <w:multiLevelType w:val="multilevel"/>
    <w:tmpl w:val="A0AA48D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40811"/>
    <w:multiLevelType w:val="multilevel"/>
    <w:tmpl w:val="5100E0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987DA4"/>
    <w:multiLevelType w:val="multilevel"/>
    <w:tmpl w:val="96A000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2016E"/>
    <w:multiLevelType w:val="multilevel"/>
    <w:tmpl w:val="1DC09E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6C7AC9"/>
    <w:multiLevelType w:val="hybridMultilevel"/>
    <w:tmpl w:val="E5BE6AE0"/>
    <w:lvl w:ilvl="0" w:tplc="2A36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929"/>
    <w:multiLevelType w:val="multilevel"/>
    <w:tmpl w:val="E7B0F6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937AFC"/>
    <w:multiLevelType w:val="multilevel"/>
    <w:tmpl w:val="C0DC371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C0904"/>
    <w:multiLevelType w:val="multilevel"/>
    <w:tmpl w:val="2E8E4C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04329C"/>
    <w:multiLevelType w:val="multilevel"/>
    <w:tmpl w:val="AA6EB1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2B0DE8"/>
    <w:multiLevelType w:val="hybridMultilevel"/>
    <w:tmpl w:val="C9263B86"/>
    <w:lvl w:ilvl="0" w:tplc="62D6FFD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2E"/>
    <w:multiLevelType w:val="multilevel"/>
    <w:tmpl w:val="C93A65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8852CD"/>
    <w:multiLevelType w:val="multilevel"/>
    <w:tmpl w:val="7F1E27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1074BA"/>
    <w:multiLevelType w:val="multilevel"/>
    <w:tmpl w:val="CCDC8E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524568"/>
    <w:multiLevelType w:val="multilevel"/>
    <w:tmpl w:val="F0D0FA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CF029A"/>
    <w:multiLevelType w:val="multilevel"/>
    <w:tmpl w:val="FDB6F9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AE7F58"/>
    <w:multiLevelType w:val="multilevel"/>
    <w:tmpl w:val="74A8F59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EF0A24"/>
    <w:multiLevelType w:val="multilevel"/>
    <w:tmpl w:val="707CCB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BD63E3"/>
    <w:multiLevelType w:val="hybridMultilevel"/>
    <w:tmpl w:val="486252C2"/>
    <w:lvl w:ilvl="0" w:tplc="C0505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00B87"/>
    <w:multiLevelType w:val="hybridMultilevel"/>
    <w:tmpl w:val="BFFA4FD6"/>
    <w:lvl w:ilvl="0" w:tplc="C08A0A6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640526083">
    <w:abstractNumId w:val="14"/>
  </w:num>
  <w:num w:numId="2" w16cid:durableId="1159927139">
    <w:abstractNumId w:val="12"/>
  </w:num>
  <w:num w:numId="3" w16cid:durableId="833647059">
    <w:abstractNumId w:val="0"/>
  </w:num>
  <w:num w:numId="4" w16cid:durableId="1954701942">
    <w:abstractNumId w:val="22"/>
  </w:num>
  <w:num w:numId="5" w16cid:durableId="230121613">
    <w:abstractNumId w:val="11"/>
  </w:num>
  <w:num w:numId="6" w16cid:durableId="59911121">
    <w:abstractNumId w:val="25"/>
  </w:num>
  <w:num w:numId="7" w16cid:durableId="1256866517">
    <w:abstractNumId w:val="20"/>
  </w:num>
  <w:num w:numId="8" w16cid:durableId="668412865">
    <w:abstractNumId w:val="21"/>
  </w:num>
  <w:num w:numId="9" w16cid:durableId="1162551360">
    <w:abstractNumId w:val="17"/>
  </w:num>
  <w:num w:numId="10" w16cid:durableId="472868346">
    <w:abstractNumId w:val="1"/>
  </w:num>
  <w:num w:numId="11" w16cid:durableId="143817398">
    <w:abstractNumId w:val="10"/>
  </w:num>
  <w:num w:numId="12" w16cid:durableId="647713059">
    <w:abstractNumId w:val="2"/>
  </w:num>
  <w:num w:numId="13" w16cid:durableId="1554850416">
    <w:abstractNumId w:val="16"/>
  </w:num>
  <w:num w:numId="14" w16cid:durableId="216405461">
    <w:abstractNumId w:val="15"/>
  </w:num>
  <w:num w:numId="15" w16cid:durableId="233245855">
    <w:abstractNumId w:val="8"/>
  </w:num>
  <w:num w:numId="16" w16cid:durableId="795099437">
    <w:abstractNumId w:val="13"/>
  </w:num>
  <w:num w:numId="17" w16cid:durableId="224032287">
    <w:abstractNumId w:val="4"/>
  </w:num>
  <w:num w:numId="18" w16cid:durableId="1832676885">
    <w:abstractNumId w:val="26"/>
  </w:num>
  <w:num w:numId="19" w16cid:durableId="81613000">
    <w:abstractNumId w:val="27"/>
  </w:num>
  <w:num w:numId="20" w16cid:durableId="584190697">
    <w:abstractNumId w:val="18"/>
  </w:num>
  <w:num w:numId="21" w16cid:durableId="1980187996">
    <w:abstractNumId w:val="7"/>
  </w:num>
  <w:num w:numId="22" w16cid:durableId="631910637">
    <w:abstractNumId w:val="9"/>
  </w:num>
  <w:num w:numId="23" w16cid:durableId="1982342627">
    <w:abstractNumId w:val="24"/>
  </w:num>
  <w:num w:numId="24" w16cid:durableId="1597321718">
    <w:abstractNumId w:val="19"/>
  </w:num>
  <w:num w:numId="25" w16cid:durableId="454640743">
    <w:abstractNumId w:val="6"/>
  </w:num>
  <w:num w:numId="26" w16cid:durableId="1591693590">
    <w:abstractNumId w:val="23"/>
  </w:num>
  <w:num w:numId="27" w16cid:durableId="763377139">
    <w:abstractNumId w:val="3"/>
  </w:num>
  <w:num w:numId="28" w16cid:durableId="668673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0"/>
    <w:rsid w:val="00024EC5"/>
    <w:rsid w:val="0006309D"/>
    <w:rsid w:val="00263033"/>
    <w:rsid w:val="0028665A"/>
    <w:rsid w:val="002E5389"/>
    <w:rsid w:val="002E6A70"/>
    <w:rsid w:val="003115A8"/>
    <w:rsid w:val="00340953"/>
    <w:rsid w:val="003463B0"/>
    <w:rsid w:val="0045219C"/>
    <w:rsid w:val="0047791F"/>
    <w:rsid w:val="005334BA"/>
    <w:rsid w:val="005D52B6"/>
    <w:rsid w:val="005D5E75"/>
    <w:rsid w:val="005E4754"/>
    <w:rsid w:val="005F11A7"/>
    <w:rsid w:val="00624CE7"/>
    <w:rsid w:val="0063607D"/>
    <w:rsid w:val="007B5482"/>
    <w:rsid w:val="0082736D"/>
    <w:rsid w:val="00867179"/>
    <w:rsid w:val="008C55AE"/>
    <w:rsid w:val="0096166F"/>
    <w:rsid w:val="00962785"/>
    <w:rsid w:val="00A042D2"/>
    <w:rsid w:val="00B84671"/>
    <w:rsid w:val="00C84F80"/>
    <w:rsid w:val="00D5520E"/>
    <w:rsid w:val="00D770B6"/>
    <w:rsid w:val="00DC1CA2"/>
    <w:rsid w:val="00F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D63"/>
  <w15:chartTrackingRefBased/>
  <w15:docId w15:val="{290F5B52-6BB4-4384-AC92-BA0BCD1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3B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Krawczyk</dc:creator>
  <cp:keywords/>
  <dc:description/>
  <cp:lastModifiedBy>Kamila Krawczyk</cp:lastModifiedBy>
  <cp:revision>2</cp:revision>
  <cp:lastPrinted>2026-04-07T18:46:00Z</cp:lastPrinted>
  <dcterms:created xsi:type="dcterms:W3CDTF">2026-04-14T19:29:00Z</dcterms:created>
  <dcterms:modified xsi:type="dcterms:W3CDTF">2026-04-14T19:29:00Z</dcterms:modified>
</cp:coreProperties>
</file>